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AB" w:rsidRDefault="00867DAB" w:rsidP="00F33D99">
      <w:pPr>
        <w:jc w:val="center"/>
        <w:rPr>
          <w:b/>
          <w:sz w:val="24"/>
          <w:szCs w:val="24"/>
          <w:u w:val="single"/>
        </w:rPr>
      </w:pPr>
    </w:p>
    <w:p w:rsidR="00F001B0" w:rsidRPr="00A12201" w:rsidRDefault="00F001B0" w:rsidP="00F001B0">
      <w:pPr>
        <w:jc w:val="right"/>
        <w:rPr>
          <w:sz w:val="24"/>
          <w:szCs w:val="24"/>
        </w:rPr>
      </w:pPr>
    </w:p>
    <w:p w:rsidR="00F33D99" w:rsidRPr="00C44C02" w:rsidRDefault="00F33D99" w:rsidP="00F33D99">
      <w:pPr>
        <w:jc w:val="center"/>
        <w:rPr>
          <w:b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962025" cy="374015"/>
            <wp:effectExtent l="19050" t="0" r="9525" b="0"/>
            <wp:docPr id="1" name="Рисунок 1" descr="Логотип в измененном формате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 измененном формате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D99" w:rsidRPr="00F86B2F" w:rsidRDefault="00F33D99" w:rsidP="00F33D99">
      <w:pPr>
        <w:rPr>
          <w:b/>
          <w:sz w:val="24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F86B2F">
        <w:rPr>
          <w:b/>
          <w:sz w:val="24"/>
          <w:szCs w:val="24"/>
        </w:rPr>
        <w:tab/>
      </w:r>
      <w:r w:rsidRPr="00F86B2F">
        <w:rPr>
          <w:b/>
          <w:sz w:val="24"/>
          <w:szCs w:val="24"/>
        </w:rPr>
        <w:tab/>
      </w:r>
      <w:r w:rsidRPr="00F86B2F">
        <w:rPr>
          <w:b/>
          <w:sz w:val="24"/>
          <w:szCs w:val="24"/>
        </w:rPr>
        <w:tab/>
      </w:r>
      <w:r w:rsidRPr="00F86B2F">
        <w:rPr>
          <w:b/>
          <w:sz w:val="24"/>
          <w:szCs w:val="24"/>
        </w:rPr>
        <w:tab/>
      </w:r>
      <w:r w:rsidRPr="00F86B2F">
        <w:rPr>
          <w:b/>
          <w:sz w:val="24"/>
          <w:szCs w:val="24"/>
        </w:rPr>
        <w:tab/>
      </w:r>
      <w:r w:rsidRPr="00F86B2F">
        <w:rPr>
          <w:b/>
          <w:sz w:val="24"/>
          <w:szCs w:val="24"/>
        </w:rPr>
        <w:tab/>
      </w:r>
      <w:r w:rsidRPr="00F86B2F">
        <w:rPr>
          <w:b/>
          <w:sz w:val="24"/>
          <w:szCs w:val="24"/>
        </w:rPr>
        <w:tab/>
      </w:r>
      <w:r w:rsidRPr="00F86B2F">
        <w:rPr>
          <w:b/>
          <w:sz w:val="24"/>
          <w:szCs w:val="24"/>
        </w:rPr>
        <w:tab/>
      </w:r>
      <w:r w:rsidRPr="00F86B2F">
        <w:rPr>
          <w:b/>
          <w:sz w:val="24"/>
          <w:szCs w:val="24"/>
        </w:rPr>
        <w:tab/>
      </w:r>
      <w:r w:rsidRPr="00F86B2F">
        <w:rPr>
          <w:b/>
          <w:sz w:val="24"/>
          <w:szCs w:val="24"/>
        </w:rPr>
        <w:tab/>
      </w:r>
    </w:p>
    <w:p w:rsidR="00F33D99" w:rsidRPr="005A2570" w:rsidRDefault="00F33D99" w:rsidP="005A2570">
      <w:pPr>
        <w:pStyle w:val="7"/>
        <w:tabs>
          <w:tab w:val="clear" w:pos="0"/>
        </w:tabs>
        <w:ind w:right="-142"/>
        <w:rPr>
          <w:szCs w:val="24"/>
        </w:rPr>
      </w:pPr>
      <w:r w:rsidRPr="005A2570">
        <w:rPr>
          <w:szCs w:val="24"/>
        </w:rPr>
        <w:t>ОБЩЕСТВЕННАЯ ОРГАНИЗАЦИЯ «</w:t>
      </w:r>
      <w:r w:rsidR="0026470F" w:rsidRPr="005A2570">
        <w:rPr>
          <w:szCs w:val="24"/>
        </w:rPr>
        <w:t>ВСЕРОССИЙСКИЙ ЭЛЕКТРОПРОФСОЮЗ</w:t>
      </w:r>
      <w:r w:rsidRPr="005A2570">
        <w:rPr>
          <w:szCs w:val="24"/>
        </w:rPr>
        <w:t>»</w:t>
      </w:r>
    </w:p>
    <w:p w:rsidR="00F33D99" w:rsidRDefault="00F33D99" w:rsidP="00F33D99">
      <w:pPr>
        <w:jc w:val="center"/>
        <w:rPr>
          <w:b/>
        </w:rPr>
      </w:pPr>
    </w:p>
    <w:p w:rsidR="00F33D99" w:rsidRPr="00426692" w:rsidRDefault="00F33D99" w:rsidP="00F33D99">
      <w:pPr>
        <w:jc w:val="center"/>
        <w:rPr>
          <w:b/>
        </w:rPr>
      </w:pPr>
    </w:p>
    <w:p w:rsidR="00F33D99" w:rsidRDefault="00F33D99" w:rsidP="00F33D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</w:t>
      </w:r>
    </w:p>
    <w:p w:rsidR="00F33D99" w:rsidRPr="008329AB" w:rsidRDefault="00F33D99" w:rsidP="00F33D99">
      <w:pPr>
        <w:jc w:val="center"/>
        <w:rPr>
          <w:b/>
          <w:sz w:val="18"/>
          <w:szCs w:val="18"/>
        </w:rPr>
      </w:pPr>
    </w:p>
    <w:p w:rsidR="00F33D99" w:rsidRPr="008329AB" w:rsidRDefault="00F33D99" w:rsidP="00F33D99">
      <w:pPr>
        <w:jc w:val="center"/>
        <w:rPr>
          <w:b/>
          <w:sz w:val="18"/>
          <w:szCs w:val="18"/>
        </w:rPr>
      </w:pPr>
    </w:p>
    <w:p w:rsidR="00F33D99" w:rsidRPr="00610BE1" w:rsidRDefault="00F33D99" w:rsidP="00F33D99">
      <w:pPr>
        <w:jc w:val="center"/>
        <w:rPr>
          <w:b/>
          <w:sz w:val="24"/>
          <w:szCs w:val="24"/>
        </w:rPr>
      </w:pPr>
      <w:r w:rsidRPr="00610BE1">
        <w:rPr>
          <w:b/>
          <w:sz w:val="24"/>
          <w:szCs w:val="24"/>
        </w:rPr>
        <w:t>П О С Т А Н О В Л Е Н И Е</w:t>
      </w:r>
      <w:r w:rsidR="00AE3268">
        <w:rPr>
          <w:b/>
          <w:sz w:val="24"/>
          <w:szCs w:val="24"/>
        </w:rPr>
        <w:t xml:space="preserve">  </w:t>
      </w:r>
    </w:p>
    <w:p w:rsidR="00F33D99" w:rsidRPr="00426692" w:rsidRDefault="00F33D99" w:rsidP="00F33D99">
      <w:pPr>
        <w:rPr>
          <w:b/>
          <w:sz w:val="28"/>
        </w:rPr>
      </w:pPr>
      <w:r w:rsidRPr="00426692">
        <w:rPr>
          <w:b/>
          <w:sz w:val="28"/>
        </w:rPr>
        <w:t xml:space="preserve">   </w:t>
      </w:r>
      <w:r>
        <w:rPr>
          <w:b/>
          <w:sz w:val="28"/>
        </w:rPr>
        <w:t xml:space="preserve">             </w:t>
      </w:r>
      <w:r w:rsidR="00E31294">
        <w:rPr>
          <w:b/>
          <w:sz w:val="28"/>
        </w:rPr>
        <w:t xml:space="preserve">             </w:t>
      </w:r>
      <w:r>
        <w:rPr>
          <w:b/>
          <w:sz w:val="28"/>
        </w:rPr>
        <w:t xml:space="preserve">                       </w:t>
      </w:r>
      <w:r w:rsidRPr="00426692">
        <w:rPr>
          <w:b/>
          <w:sz w:val="28"/>
        </w:rPr>
        <w:t xml:space="preserve">  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</w:p>
    <w:p w:rsidR="00F33D99" w:rsidRDefault="00F33D99" w:rsidP="00F33D99">
      <w:pPr>
        <w:rPr>
          <w:b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015"/>
        <w:gridCol w:w="3365"/>
      </w:tblGrid>
      <w:tr w:rsidR="0019584B" w:rsidTr="00F001B0">
        <w:tc>
          <w:tcPr>
            <w:tcW w:w="3189" w:type="dxa"/>
          </w:tcPr>
          <w:p w:rsidR="0019584B" w:rsidRDefault="0019584B" w:rsidP="00F001B0">
            <w:pPr>
              <w:pStyle w:val="6"/>
              <w:numPr>
                <w:ilvl w:val="0"/>
                <w:numId w:val="0"/>
              </w:numPr>
              <w:outlineLvl w:val="5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001B0">
              <w:rPr>
                <w:szCs w:val="28"/>
              </w:rPr>
              <w:t>9</w:t>
            </w:r>
            <w:r>
              <w:rPr>
                <w:szCs w:val="28"/>
              </w:rPr>
              <w:t>.09.20</w:t>
            </w:r>
            <w:r w:rsidR="00F001B0">
              <w:rPr>
                <w:szCs w:val="28"/>
              </w:rPr>
              <w:t>23</w:t>
            </w:r>
          </w:p>
        </w:tc>
        <w:tc>
          <w:tcPr>
            <w:tcW w:w="3015" w:type="dxa"/>
          </w:tcPr>
          <w:p w:rsidR="0019584B" w:rsidRDefault="0019584B" w:rsidP="0019584B">
            <w:pPr>
              <w:pStyle w:val="6"/>
              <w:numPr>
                <w:ilvl w:val="0"/>
                <w:numId w:val="0"/>
              </w:numPr>
              <w:jc w:val="center"/>
              <w:outlineLvl w:val="5"/>
              <w:rPr>
                <w:szCs w:val="28"/>
              </w:rPr>
            </w:pPr>
            <w:r>
              <w:rPr>
                <w:szCs w:val="28"/>
              </w:rPr>
              <w:t>г.</w:t>
            </w:r>
            <w:r w:rsidR="002A37AA">
              <w:rPr>
                <w:szCs w:val="28"/>
              </w:rPr>
              <w:t xml:space="preserve"> </w:t>
            </w:r>
            <w:r>
              <w:rPr>
                <w:szCs w:val="28"/>
              </w:rPr>
              <w:t>Сочи</w:t>
            </w:r>
          </w:p>
        </w:tc>
        <w:tc>
          <w:tcPr>
            <w:tcW w:w="3365" w:type="dxa"/>
          </w:tcPr>
          <w:p w:rsidR="0019584B" w:rsidRDefault="0019584B" w:rsidP="00F001B0">
            <w:pPr>
              <w:pStyle w:val="6"/>
              <w:numPr>
                <w:ilvl w:val="0"/>
                <w:numId w:val="0"/>
              </w:numPr>
              <w:jc w:val="right"/>
              <w:outlineLvl w:val="5"/>
              <w:rPr>
                <w:szCs w:val="28"/>
              </w:rPr>
            </w:pPr>
            <w:r>
              <w:rPr>
                <w:szCs w:val="28"/>
              </w:rPr>
              <w:t>№ 1</w:t>
            </w:r>
            <w:r w:rsidR="00F001B0">
              <w:rPr>
                <w:szCs w:val="28"/>
              </w:rPr>
              <w:t>7</w:t>
            </w:r>
            <w:r>
              <w:rPr>
                <w:szCs w:val="28"/>
              </w:rPr>
              <w:t>-</w:t>
            </w:r>
            <w:r w:rsidR="00F001B0">
              <w:rPr>
                <w:szCs w:val="28"/>
              </w:rPr>
              <w:t>8</w:t>
            </w:r>
          </w:p>
        </w:tc>
      </w:tr>
    </w:tbl>
    <w:p w:rsidR="00F33D99" w:rsidRDefault="00F33D99" w:rsidP="00F33D99">
      <w:pPr>
        <w:pStyle w:val="6"/>
        <w:numPr>
          <w:ilvl w:val="0"/>
          <w:numId w:val="0"/>
        </w:numPr>
        <w:rPr>
          <w:szCs w:val="28"/>
        </w:rPr>
      </w:pPr>
    </w:p>
    <w:p w:rsidR="0019584B" w:rsidRPr="0019584B" w:rsidRDefault="0019584B" w:rsidP="0019584B"/>
    <w:p w:rsidR="001F22AE" w:rsidRDefault="00F001B0" w:rsidP="00F33D99">
      <w:pPr>
        <w:rPr>
          <w:b/>
          <w:sz w:val="28"/>
          <w:szCs w:val="28"/>
        </w:rPr>
      </w:pPr>
      <w:r w:rsidRPr="009C00A1">
        <w:rPr>
          <w:b/>
          <w:sz w:val="28"/>
          <w:szCs w:val="28"/>
        </w:rPr>
        <w:t xml:space="preserve">О внесении изменений </w:t>
      </w:r>
    </w:p>
    <w:p w:rsidR="001F22AE" w:rsidRDefault="00F001B0" w:rsidP="00F33D99">
      <w:pPr>
        <w:rPr>
          <w:b/>
          <w:sz w:val="28"/>
          <w:szCs w:val="28"/>
        </w:rPr>
      </w:pPr>
      <w:r w:rsidRPr="009C00A1">
        <w:rPr>
          <w:b/>
          <w:sz w:val="28"/>
          <w:szCs w:val="28"/>
        </w:rPr>
        <w:t xml:space="preserve">в </w:t>
      </w:r>
      <w:r w:rsidR="003D6133">
        <w:rPr>
          <w:b/>
          <w:sz w:val="28"/>
          <w:szCs w:val="28"/>
        </w:rPr>
        <w:t>«</w:t>
      </w:r>
      <w:r w:rsidRPr="009C00A1">
        <w:rPr>
          <w:b/>
          <w:sz w:val="28"/>
          <w:szCs w:val="28"/>
        </w:rPr>
        <w:t xml:space="preserve">Положение о Реестре </w:t>
      </w:r>
    </w:p>
    <w:p w:rsidR="009C00A1" w:rsidRPr="009C00A1" w:rsidRDefault="00F001B0" w:rsidP="00F33D99">
      <w:pPr>
        <w:rPr>
          <w:b/>
          <w:sz w:val="28"/>
          <w:szCs w:val="28"/>
        </w:rPr>
      </w:pPr>
      <w:r w:rsidRPr="009C00A1">
        <w:rPr>
          <w:b/>
          <w:sz w:val="28"/>
          <w:szCs w:val="28"/>
        </w:rPr>
        <w:t xml:space="preserve">организаций </w:t>
      </w:r>
      <w:r w:rsidR="0015401E">
        <w:rPr>
          <w:b/>
          <w:sz w:val="28"/>
          <w:szCs w:val="28"/>
        </w:rPr>
        <w:t>ВЭП</w:t>
      </w:r>
    </w:p>
    <w:p w:rsidR="00867DAB" w:rsidRDefault="00867DAB" w:rsidP="00F33D99">
      <w:pPr>
        <w:rPr>
          <w:b/>
          <w:sz w:val="28"/>
          <w:szCs w:val="28"/>
        </w:rPr>
      </w:pPr>
    </w:p>
    <w:p w:rsidR="00867DAB" w:rsidRDefault="00867DAB" w:rsidP="00F33D99">
      <w:pPr>
        <w:rPr>
          <w:b/>
          <w:sz w:val="28"/>
          <w:szCs w:val="28"/>
        </w:rPr>
      </w:pPr>
    </w:p>
    <w:p w:rsidR="00C24973" w:rsidRDefault="005F45B1" w:rsidP="00C24973">
      <w:pPr>
        <w:ind w:firstLine="567"/>
        <w:jc w:val="both"/>
        <w:rPr>
          <w:sz w:val="28"/>
        </w:rPr>
      </w:pPr>
      <w:r>
        <w:rPr>
          <w:sz w:val="28"/>
        </w:rPr>
        <w:t>В связи с</w:t>
      </w:r>
      <w:r w:rsidR="00C24973" w:rsidRPr="00F850EF">
        <w:rPr>
          <w:sz w:val="28"/>
        </w:rPr>
        <w:t xml:space="preserve"> </w:t>
      </w:r>
      <w:r w:rsidR="008617C8">
        <w:rPr>
          <w:sz w:val="28"/>
        </w:rPr>
        <w:t>создан</w:t>
      </w:r>
      <w:r w:rsidR="00C24973">
        <w:rPr>
          <w:sz w:val="28"/>
        </w:rPr>
        <w:t>ие</w:t>
      </w:r>
      <w:r>
        <w:rPr>
          <w:sz w:val="28"/>
        </w:rPr>
        <w:t>м</w:t>
      </w:r>
      <w:r w:rsidR="00C24973">
        <w:rPr>
          <w:sz w:val="28"/>
        </w:rPr>
        <w:t xml:space="preserve"> Донецкой и Луганской республиканских организаций Всероссийского Электропрофсоюза, ликвидаци</w:t>
      </w:r>
      <w:r>
        <w:rPr>
          <w:sz w:val="28"/>
        </w:rPr>
        <w:t>ей</w:t>
      </w:r>
      <w:r w:rsidR="00C24973">
        <w:rPr>
          <w:sz w:val="28"/>
        </w:rPr>
        <w:t xml:space="preserve"> Ингушской республиканской и Курганской областной организаций ВЭП, </w:t>
      </w:r>
      <w:r>
        <w:rPr>
          <w:sz w:val="28"/>
        </w:rPr>
        <w:t>учитывая</w:t>
      </w:r>
      <w:r w:rsidR="00EA2C5B">
        <w:rPr>
          <w:sz w:val="28"/>
        </w:rPr>
        <w:t xml:space="preserve"> </w:t>
      </w:r>
      <w:r w:rsidR="00047813">
        <w:rPr>
          <w:sz w:val="28"/>
        </w:rPr>
        <w:t xml:space="preserve">изменения в </w:t>
      </w:r>
      <w:r w:rsidR="00EA2C5B">
        <w:rPr>
          <w:sz w:val="28"/>
        </w:rPr>
        <w:t>Справочник</w:t>
      </w:r>
      <w:r w:rsidR="00047813">
        <w:rPr>
          <w:sz w:val="28"/>
        </w:rPr>
        <w:t>е</w:t>
      </w:r>
      <w:r w:rsidR="00EA2C5B">
        <w:rPr>
          <w:sz w:val="28"/>
        </w:rPr>
        <w:t xml:space="preserve"> «Коды субъектов Российской Федерации и иных территорий Российской Федерации», утверждённ</w:t>
      </w:r>
      <w:r w:rsidR="00AA17E0">
        <w:rPr>
          <w:sz w:val="28"/>
        </w:rPr>
        <w:t>о</w:t>
      </w:r>
      <w:r w:rsidR="00047813">
        <w:rPr>
          <w:sz w:val="28"/>
        </w:rPr>
        <w:t>м</w:t>
      </w:r>
      <w:r w:rsidR="00EA2C5B">
        <w:rPr>
          <w:sz w:val="28"/>
        </w:rPr>
        <w:t xml:space="preserve"> Приказом </w:t>
      </w:r>
      <w:r w:rsidR="00041467">
        <w:rPr>
          <w:sz w:val="28"/>
        </w:rPr>
        <w:t>от 29.12.2022 № ЕД-7-14</w:t>
      </w:r>
      <w:r w:rsidR="00041467" w:rsidRPr="00041467">
        <w:rPr>
          <w:sz w:val="28"/>
        </w:rPr>
        <w:t>/</w:t>
      </w:r>
      <w:r w:rsidR="00041467">
        <w:rPr>
          <w:sz w:val="28"/>
        </w:rPr>
        <w:t>1277 Федеральной налоговой службы Министерства Финансов Российской Федерации (зарегистрирован в Минюсте РФ 09.02.2023 за № 72299)</w:t>
      </w:r>
      <w:r w:rsidR="00C24973">
        <w:rPr>
          <w:sz w:val="28"/>
        </w:rPr>
        <w:t>,</w:t>
      </w:r>
      <w:r w:rsidR="00C24973" w:rsidRPr="00F850EF">
        <w:rPr>
          <w:sz w:val="28"/>
        </w:rPr>
        <w:t xml:space="preserve"> Президиум Всероссийского Электропрофсоюза</w:t>
      </w:r>
    </w:p>
    <w:p w:rsidR="00C24973" w:rsidRDefault="00C24973" w:rsidP="00F33D99">
      <w:pPr>
        <w:rPr>
          <w:b/>
          <w:sz w:val="28"/>
          <w:szCs w:val="28"/>
        </w:rPr>
      </w:pPr>
    </w:p>
    <w:p w:rsidR="00C17727" w:rsidRDefault="00C17727" w:rsidP="00C17727">
      <w:pPr>
        <w:jc w:val="center"/>
        <w:rPr>
          <w:b/>
          <w:sz w:val="28"/>
        </w:rPr>
      </w:pPr>
      <w:r w:rsidRPr="00EB6689">
        <w:rPr>
          <w:b/>
          <w:sz w:val="28"/>
        </w:rPr>
        <w:t>ПОСТАНОВЛЯЕТ:</w:t>
      </w:r>
    </w:p>
    <w:p w:rsidR="00E209FA" w:rsidRPr="00123D49" w:rsidRDefault="00E209FA" w:rsidP="00E209FA">
      <w:pPr>
        <w:pStyle w:val="a8"/>
        <w:ind w:left="540"/>
        <w:jc w:val="both"/>
        <w:rPr>
          <w:b/>
          <w:sz w:val="28"/>
          <w:szCs w:val="20"/>
          <w:lang w:eastAsia="ar-SA"/>
        </w:rPr>
      </w:pPr>
    </w:p>
    <w:p w:rsidR="00F328EF" w:rsidRPr="00123D49" w:rsidRDefault="00E209FA" w:rsidP="00E209FA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 xml:space="preserve">1. В Приложении </w:t>
      </w:r>
      <w:r w:rsidR="00EB7B57" w:rsidRPr="00123D49">
        <w:rPr>
          <w:sz w:val="28"/>
        </w:rPr>
        <w:t>3</w:t>
      </w:r>
      <w:r w:rsidRPr="00123D49">
        <w:rPr>
          <w:sz w:val="28"/>
        </w:rPr>
        <w:t xml:space="preserve"> «Положения о </w:t>
      </w:r>
      <w:r w:rsidR="00EB7B57" w:rsidRPr="00123D49">
        <w:rPr>
          <w:sz w:val="28"/>
        </w:rPr>
        <w:t>Реестре</w:t>
      </w:r>
      <w:r w:rsidRPr="00123D49">
        <w:rPr>
          <w:sz w:val="28"/>
        </w:rPr>
        <w:t xml:space="preserve"> организаций Общественной организации «</w:t>
      </w:r>
      <w:proofErr w:type="gramStart"/>
      <w:r w:rsidRPr="00123D49">
        <w:rPr>
          <w:sz w:val="28"/>
        </w:rPr>
        <w:t>Всероссийский</w:t>
      </w:r>
      <w:proofErr w:type="gramEnd"/>
      <w:r w:rsidRPr="00123D49">
        <w:rPr>
          <w:sz w:val="28"/>
        </w:rPr>
        <w:t xml:space="preserve"> Электропрофсоюз» (далее – Положение)</w:t>
      </w:r>
      <w:r w:rsidR="00F328EF" w:rsidRPr="00123D49">
        <w:rPr>
          <w:sz w:val="28"/>
        </w:rPr>
        <w:t xml:space="preserve"> </w:t>
      </w:r>
      <w:r w:rsidR="00EE677A" w:rsidRPr="00123D49">
        <w:rPr>
          <w:sz w:val="28"/>
        </w:rPr>
        <w:t xml:space="preserve">внести </w:t>
      </w:r>
      <w:r w:rsidR="00F328EF" w:rsidRPr="00123D49">
        <w:rPr>
          <w:sz w:val="28"/>
        </w:rPr>
        <w:t>в Систем</w:t>
      </w:r>
      <w:r w:rsidR="00EE677A" w:rsidRPr="00123D49">
        <w:rPr>
          <w:sz w:val="28"/>
        </w:rPr>
        <w:t>у</w:t>
      </w:r>
      <w:r w:rsidR="00F328EF" w:rsidRPr="00123D49">
        <w:rPr>
          <w:sz w:val="28"/>
        </w:rPr>
        <w:t xml:space="preserve"> регистрационных номеров организаций ВЭП</w:t>
      </w:r>
      <w:r w:rsidR="00AA2B4D" w:rsidRPr="00123D49">
        <w:rPr>
          <w:sz w:val="28"/>
        </w:rPr>
        <w:t xml:space="preserve"> следующие изменения</w:t>
      </w:r>
      <w:r w:rsidR="00F328EF" w:rsidRPr="00123D49">
        <w:rPr>
          <w:sz w:val="28"/>
        </w:rPr>
        <w:t>:</w:t>
      </w:r>
      <w:r w:rsidR="00EE677A" w:rsidRPr="00123D49">
        <w:rPr>
          <w:sz w:val="28"/>
        </w:rPr>
        <w:t xml:space="preserve"> </w:t>
      </w:r>
    </w:p>
    <w:p w:rsidR="00E209FA" w:rsidRPr="00123D49" w:rsidRDefault="008D1D91" w:rsidP="00E209FA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>1.1. п</w:t>
      </w:r>
      <w:r w:rsidR="00F328EF" w:rsidRPr="00123D49">
        <w:rPr>
          <w:sz w:val="28"/>
        </w:rPr>
        <w:t>рисвоить</w:t>
      </w:r>
      <w:r w:rsidRPr="00123D49">
        <w:rPr>
          <w:sz w:val="28"/>
        </w:rPr>
        <w:t xml:space="preserve"> номер</w:t>
      </w:r>
      <w:r w:rsidR="003E2C5E" w:rsidRPr="00123D49">
        <w:rPr>
          <w:sz w:val="28"/>
        </w:rPr>
        <w:t>а</w:t>
      </w:r>
      <w:r w:rsidR="00E209FA" w:rsidRPr="00123D49">
        <w:rPr>
          <w:sz w:val="28"/>
        </w:rPr>
        <w:t xml:space="preserve">: </w:t>
      </w:r>
    </w:p>
    <w:p w:rsidR="00E209FA" w:rsidRPr="00123D49" w:rsidRDefault="00E209FA" w:rsidP="00E209FA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 xml:space="preserve">- </w:t>
      </w:r>
      <w:r w:rsidR="008617C8" w:rsidRPr="00123D49">
        <w:rPr>
          <w:sz w:val="28"/>
        </w:rPr>
        <w:t xml:space="preserve">93 </w:t>
      </w:r>
      <w:r w:rsidR="007C2162" w:rsidRPr="00123D49">
        <w:rPr>
          <w:sz w:val="28"/>
        </w:rPr>
        <w:t>–</w:t>
      </w:r>
      <w:r w:rsidR="006469A6" w:rsidRPr="00123D49">
        <w:rPr>
          <w:sz w:val="28"/>
        </w:rPr>
        <w:t xml:space="preserve"> </w:t>
      </w:r>
      <w:r w:rsidRPr="00123D49">
        <w:rPr>
          <w:sz w:val="28"/>
        </w:rPr>
        <w:t>Донецк</w:t>
      </w:r>
      <w:r w:rsidR="009B19AC" w:rsidRPr="00123D49">
        <w:rPr>
          <w:sz w:val="28"/>
        </w:rPr>
        <w:t>ой</w:t>
      </w:r>
      <w:r w:rsidRPr="00123D49">
        <w:rPr>
          <w:sz w:val="28"/>
        </w:rPr>
        <w:t xml:space="preserve"> республиканск</w:t>
      </w:r>
      <w:r w:rsidR="009B19AC" w:rsidRPr="00123D49">
        <w:rPr>
          <w:sz w:val="28"/>
        </w:rPr>
        <w:t>ой</w:t>
      </w:r>
      <w:r w:rsidRPr="00123D49">
        <w:rPr>
          <w:sz w:val="28"/>
        </w:rPr>
        <w:t xml:space="preserve"> организаци</w:t>
      </w:r>
      <w:r w:rsidR="009B19AC" w:rsidRPr="00123D49">
        <w:rPr>
          <w:sz w:val="28"/>
        </w:rPr>
        <w:t>и</w:t>
      </w:r>
      <w:r w:rsidRPr="00123D49">
        <w:rPr>
          <w:sz w:val="28"/>
        </w:rPr>
        <w:t xml:space="preserve"> Общественной организации «</w:t>
      </w:r>
      <w:proofErr w:type="gramStart"/>
      <w:r w:rsidRPr="00123D49">
        <w:rPr>
          <w:sz w:val="28"/>
        </w:rPr>
        <w:t>Всероссийский</w:t>
      </w:r>
      <w:proofErr w:type="gramEnd"/>
      <w:r w:rsidRPr="00123D49">
        <w:rPr>
          <w:sz w:val="28"/>
        </w:rPr>
        <w:t xml:space="preserve"> Электропрофсоюз»; </w:t>
      </w:r>
    </w:p>
    <w:p w:rsidR="00F328EF" w:rsidRPr="00123D49" w:rsidRDefault="00F328EF" w:rsidP="00F328EF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 xml:space="preserve">- </w:t>
      </w:r>
      <w:r w:rsidR="008617C8" w:rsidRPr="00123D49">
        <w:rPr>
          <w:sz w:val="28"/>
        </w:rPr>
        <w:t>94</w:t>
      </w:r>
      <w:r w:rsidR="007C2162" w:rsidRPr="00123D49">
        <w:rPr>
          <w:sz w:val="28"/>
        </w:rPr>
        <w:t xml:space="preserve"> –</w:t>
      </w:r>
      <w:r w:rsidR="006469A6" w:rsidRPr="00123D49">
        <w:rPr>
          <w:sz w:val="28"/>
        </w:rPr>
        <w:t xml:space="preserve"> </w:t>
      </w:r>
      <w:r w:rsidRPr="00123D49">
        <w:rPr>
          <w:sz w:val="28"/>
        </w:rPr>
        <w:t>Луганск</w:t>
      </w:r>
      <w:r w:rsidR="009B19AC" w:rsidRPr="00123D49">
        <w:rPr>
          <w:sz w:val="28"/>
        </w:rPr>
        <w:t>ой</w:t>
      </w:r>
      <w:r w:rsidRPr="00123D49">
        <w:rPr>
          <w:sz w:val="28"/>
        </w:rPr>
        <w:t xml:space="preserve"> республиканск</w:t>
      </w:r>
      <w:r w:rsidR="009B19AC" w:rsidRPr="00123D49">
        <w:rPr>
          <w:sz w:val="28"/>
        </w:rPr>
        <w:t>ой</w:t>
      </w:r>
      <w:r w:rsidRPr="00123D49">
        <w:rPr>
          <w:sz w:val="28"/>
        </w:rPr>
        <w:t xml:space="preserve"> организаци</w:t>
      </w:r>
      <w:r w:rsidR="009B19AC" w:rsidRPr="00123D49">
        <w:rPr>
          <w:sz w:val="28"/>
        </w:rPr>
        <w:t>и</w:t>
      </w:r>
      <w:r w:rsidRPr="00123D49">
        <w:rPr>
          <w:sz w:val="28"/>
        </w:rPr>
        <w:t xml:space="preserve"> Общественной организации «</w:t>
      </w:r>
      <w:proofErr w:type="gramStart"/>
      <w:r w:rsidRPr="00123D49">
        <w:rPr>
          <w:sz w:val="28"/>
        </w:rPr>
        <w:t>Всероссийский</w:t>
      </w:r>
      <w:proofErr w:type="gramEnd"/>
      <w:r w:rsidRPr="00123D49">
        <w:rPr>
          <w:sz w:val="28"/>
        </w:rPr>
        <w:t xml:space="preserve"> Электропрофсоюз»; </w:t>
      </w:r>
    </w:p>
    <w:p w:rsidR="008D1D91" w:rsidRPr="00123D49" w:rsidRDefault="008D1D91" w:rsidP="008D1D91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 xml:space="preserve">1.2. </w:t>
      </w:r>
      <w:r w:rsidR="005F45B1" w:rsidRPr="00123D49">
        <w:rPr>
          <w:sz w:val="28"/>
        </w:rPr>
        <w:t>изменить</w:t>
      </w:r>
      <w:r w:rsidRPr="00123D49">
        <w:rPr>
          <w:sz w:val="28"/>
        </w:rPr>
        <w:t xml:space="preserve"> номер</w:t>
      </w:r>
      <w:r w:rsidR="003E2C5E" w:rsidRPr="00123D49">
        <w:rPr>
          <w:sz w:val="28"/>
        </w:rPr>
        <w:t>а</w:t>
      </w:r>
      <w:r w:rsidRPr="00123D49">
        <w:rPr>
          <w:sz w:val="28"/>
        </w:rPr>
        <w:t xml:space="preserve">: </w:t>
      </w:r>
    </w:p>
    <w:p w:rsidR="008D1D91" w:rsidRPr="00123D49" w:rsidRDefault="008D1D91" w:rsidP="008D1D91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 xml:space="preserve">- </w:t>
      </w:r>
      <w:r w:rsidR="007C2162" w:rsidRPr="00123D49">
        <w:rPr>
          <w:sz w:val="28"/>
        </w:rPr>
        <w:t xml:space="preserve">с 15 на </w:t>
      </w:r>
      <w:r w:rsidR="008617C8" w:rsidRPr="00123D49">
        <w:rPr>
          <w:sz w:val="28"/>
        </w:rPr>
        <w:t xml:space="preserve">17 </w:t>
      </w:r>
      <w:r w:rsidR="007C2162" w:rsidRPr="00123D49">
        <w:rPr>
          <w:sz w:val="28"/>
        </w:rPr>
        <w:t>–</w:t>
      </w:r>
      <w:r w:rsidR="00B61185" w:rsidRPr="00123D49">
        <w:rPr>
          <w:sz w:val="28"/>
        </w:rPr>
        <w:t xml:space="preserve"> у</w:t>
      </w:r>
      <w:r w:rsidR="007C2162" w:rsidRPr="00123D49">
        <w:rPr>
          <w:sz w:val="28"/>
        </w:rPr>
        <w:t xml:space="preserve"> </w:t>
      </w:r>
      <w:r w:rsidRPr="00123D49">
        <w:rPr>
          <w:sz w:val="28"/>
        </w:rPr>
        <w:t>Тувинск</w:t>
      </w:r>
      <w:r w:rsidR="00B61185" w:rsidRPr="00123D49">
        <w:rPr>
          <w:sz w:val="28"/>
        </w:rPr>
        <w:t>ой</w:t>
      </w:r>
      <w:r w:rsidRPr="00123D49">
        <w:rPr>
          <w:sz w:val="28"/>
        </w:rPr>
        <w:t xml:space="preserve"> республиканск</w:t>
      </w:r>
      <w:r w:rsidR="00B61185" w:rsidRPr="00123D49">
        <w:rPr>
          <w:sz w:val="28"/>
        </w:rPr>
        <w:t>ой</w:t>
      </w:r>
      <w:r w:rsidRPr="00123D49">
        <w:rPr>
          <w:sz w:val="28"/>
        </w:rPr>
        <w:t xml:space="preserve"> организаци</w:t>
      </w:r>
      <w:r w:rsidR="00B61185" w:rsidRPr="00123D49">
        <w:rPr>
          <w:sz w:val="28"/>
        </w:rPr>
        <w:t>и</w:t>
      </w:r>
      <w:r w:rsidRPr="00123D49">
        <w:rPr>
          <w:sz w:val="28"/>
        </w:rPr>
        <w:t xml:space="preserve"> Общественной организации «</w:t>
      </w:r>
      <w:proofErr w:type="gramStart"/>
      <w:r w:rsidRPr="00123D49">
        <w:rPr>
          <w:sz w:val="28"/>
        </w:rPr>
        <w:t>Всероссийский</w:t>
      </w:r>
      <w:proofErr w:type="gramEnd"/>
      <w:r w:rsidRPr="00123D49">
        <w:rPr>
          <w:sz w:val="28"/>
        </w:rPr>
        <w:t xml:space="preserve"> Электропрофсоюз»;</w:t>
      </w:r>
    </w:p>
    <w:p w:rsidR="00D315AB" w:rsidRPr="00123D49" w:rsidRDefault="00D315AB" w:rsidP="00D315AB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 xml:space="preserve">- </w:t>
      </w:r>
      <w:r w:rsidR="006905B1" w:rsidRPr="00123D49">
        <w:rPr>
          <w:sz w:val="28"/>
        </w:rPr>
        <w:t xml:space="preserve">с 17 на </w:t>
      </w:r>
      <w:r w:rsidR="006469A6" w:rsidRPr="00123D49">
        <w:rPr>
          <w:sz w:val="28"/>
        </w:rPr>
        <w:t>20</w:t>
      </w:r>
      <w:r w:rsidR="007C2162" w:rsidRPr="00123D49">
        <w:rPr>
          <w:sz w:val="28"/>
        </w:rPr>
        <w:t xml:space="preserve"> –</w:t>
      </w:r>
      <w:r w:rsidR="00B61185" w:rsidRPr="00123D49">
        <w:rPr>
          <w:sz w:val="28"/>
        </w:rPr>
        <w:t xml:space="preserve"> у</w:t>
      </w:r>
      <w:r w:rsidR="006469A6" w:rsidRPr="00123D49">
        <w:rPr>
          <w:sz w:val="28"/>
        </w:rPr>
        <w:t xml:space="preserve"> </w:t>
      </w:r>
      <w:r w:rsidRPr="00123D49">
        <w:rPr>
          <w:sz w:val="28"/>
        </w:rPr>
        <w:t>Чеченск</w:t>
      </w:r>
      <w:r w:rsidR="00B61185" w:rsidRPr="00123D49">
        <w:rPr>
          <w:sz w:val="28"/>
        </w:rPr>
        <w:t>ой</w:t>
      </w:r>
      <w:r w:rsidRPr="00123D49">
        <w:rPr>
          <w:sz w:val="28"/>
        </w:rPr>
        <w:t xml:space="preserve"> республиканск</w:t>
      </w:r>
      <w:r w:rsidR="00B61185" w:rsidRPr="00123D49">
        <w:rPr>
          <w:sz w:val="28"/>
        </w:rPr>
        <w:t>ой организации</w:t>
      </w:r>
      <w:r w:rsidRPr="00123D49">
        <w:rPr>
          <w:sz w:val="28"/>
        </w:rPr>
        <w:t xml:space="preserve"> Общественной организации «</w:t>
      </w:r>
      <w:proofErr w:type="gramStart"/>
      <w:r w:rsidRPr="00123D49">
        <w:rPr>
          <w:sz w:val="28"/>
        </w:rPr>
        <w:t>Всероссийский</w:t>
      </w:r>
      <w:proofErr w:type="gramEnd"/>
      <w:r w:rsidRPr="00123D49">
        <w:rPr>
          <w:sz w:val="28"/>
        </w:rPr>
        <w:t xml:space="preserve"> Электропрофсоюз»;</w:t>
      </w:r>
    </w:p>
    <w:p w:rsidR="00D315AB" w:rsidRPr="00123D49" w:rsidRDefault="00D315AB" w:rsidP="00D315AB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 xml:space="preserve">- </w:t>
      </w:r>
      <w:r w:rsidR="006905B1" w:rsidRPr="00123D49">
        <w:rPr>
          <w:sz w:val="28"/>
        </w:rPr>
        <w:t xml:space="preserve">с 77 на </w:t>
      </w:r>
      <w:r w:rsidR="006469A6" w:rsidRPr="00123D49">
        <w:rPr>
          <w:sz w:val="28"/>
        </w:rPr>
        <w:t>91</w:t>
      </w:r>
      <w:r w:rsidR="007C2162" w:rsidRPr="00123D49">
        <w:rPr>
          <w:sz w:val="28"/>
        </w:rPr>
        <w:t xml:space="preserve"> –</w:t>
      </w:r>
      <w:r w:rsidR="00B61185" w:rsidRPr="00123D49">
        <w:rPr>
          <w:sz w:val="28"/>
        </w:rPr>
        <w:t xml:space="preserve"> у</w:t>
      </w:r>
      <w:r w:rsidR="006469A6" w:rsidRPr="00123D49">
        <w:rPr>
          <w:sz w:val="28"/>
        </w:rPr>
        <w:t xml:space="preserve"> </w:t>
      </w:r>
      <w:r w:rsidRPr="00123D49">
        <w:rPr>
          <w:sz w:val="28"/>
        </w:rPr>
        <w:t>Крымск</w:t>
      </w:r>
      <w:r w:rsidR="00B61185" w:rsidRPr="00123D49">
        <w:rPr>
          <w:sz w:val="28"/>
        </w:rPr>
        <w:t>ой</w:t>
      </w:r>
      <w:r w:rsidRPr="00123D49">
        <w:rPr>
          <w:sz w:val="28"/>
        </w:rPr>
        <w:t xml:space="preserve"> межрегиональн</w:t>
      </w:r>
      <w:r w:rsidR="00B61185" w:rsidRPr="00123D49">
        <w:rPr>
          <w:sz w:val="28"/>
        </w:rPr>
        <w:t>ой</w:t>
      </w:r>
      <w:r w:rsidRPr="00123D49">
        <w:rPr>
          <w:sz w:val="28"/>
        </w:rPr>
        <w:t xml:space="preserve"> организаци</w:t>
      </w:r>
      <w:r w:rsidR="00B61185" w:rsidRPr="00123D49">
        <w:rPr>
          <w:sz w:val="28"/>
        </w:rPr>
        <w:t>и</w:t>
      </w:r>
      <w:r w:rsidRPr="00123D49">
        <w:rPr>
          <w:sz w:val="28"/>
        </w:rPr>
        <w:t xml:space="preserve"> Общественной организации «</w:t>
      </w:r>
      <w:proofErr w:type="gramStart"/>
      <w:r w:rsidRPr="00123D49">
        <w:rPr>
          <w:sz w:val="28"/>
        </w:rPr>
        <w:t>Всероссийский</w:t>
      </w:r>
      <w:proofErr w:type="gramEnd"/>
      <w:r w:rsidRPr="00123D49">
        <w:rPr>
          <w:sz w:val="28"/>
        </w:rPr>
        <w:t xml:space="preserve"> Электропрофсоюз»;</w:t>
      </w:r>
    </w:p>
    <w:p w:rsidR="00D315AB" w:rsidRPr="00123D49" w:rsidRDefault="00D315AB" w:rsidP="00D315AB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lastRenderedPageBreak/>
        <w:t xml:space="preserve">1.3. </w:t>
      </w:r>
      <w:r w:rsidR="00AA2B4D" w:rsidRPr="00123D49">
        <w:rPr>
          <w:sz w:val="28"/>
        </w:rPr>
        <w:t>зарезервировать</w:t>
      </w:r>
      <w:r w:rsidRPr="00123D49">
        <w:rPr>
          <w:sz w:val="28"/>
        </w:rPr>
        <w:t xml:space="preserve"> номер</w:t>
      </w:r>
      <w:r w:rsidR="003E2C5E" w:rsidRPr="00123D49">
        <w:rPr>
          <w:sz w:val="28"/>
        </w:rPr>
        <w:t>а</w:t>
      </w:r>
      <w:r w:rsidRPr="00123D49">
        <w:rPr>
          <w:sz w:val="28"/>
        </w:rPr>
        <w:t xml:space="preserve">: </w:t>
      </w:r>
    </w:p>
    <w:p w:rsidR="00AA2B4D" w:rsidRPr="00123D49" w:rsidRDefault="00AA2B4D" w:rsidP="00D315AB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 xml:space="preserve">- 06 </w:t>
      </w:r>
      <w:r w:rsidR="006905B1" w:rsidRPr="00123D49">
        <w:rPr>
          <w:sz w:val="28"/>
        </w:rPr>
        <w:t>(</w:t>
      </w:r>
      <w:r w:rsidR="00B61185" w:rsidRPr="00123D49">
        <w:rPr>
          <w:sz w:val="28"/>
        </w:rPr>
        <w:t xml:space="preserve">ранее </w:t>
      </w:r>
      <w:proofErr w:type="gramStart"/>
      <w:r w:rsidR="00B61185" w:rsidRPr="00123D49">
        <w:rPr>
          <w:sz w:val="28"/>
        </w:rPr>
        <w:t>принадлежавший</w:t>
      </w:r>
      <w:proofErr w:type="gramEnd"/>
      <w:r w:rsidR="00B61185" w:rsidRPr="00123D49">
        <w:rPr>
          <w:sz w:val="28"/>
        </w:rPr>
        <w:t xml:space="preserve"> </w:t>
      </w:r>
      <w:r w:rsidRPr="00123D49">
        <w:rPr>
          <w:sz w:val="28"/>
        </w:rPr>
        <w:t>Ингушск</w:t>
      </w:r>
      <w:r w:rsidR="00B61185" w:rsidRPr="00123D49">
        <w:rPr>
          <w:sz w:val="28"/>
        </w:rPr>
        <w:t>ой</w:t>
      </w:r>
      <w:r w:rsidRPr="00123D49">
        <w:rPr>
          <w:sz w:val="28"/>
        </w:rPr>
        <w:t xml:space="preserve"> республиканск</w:t>
      </w:r>
      <w:r w:rsidR="00B61185" w:rsidRPr="00123D49">
        <w:rPr>
          <w:sz w:val="28"/>
        </w:rPr>
        <w:t>ой</w:t>
      </w:r>
      <w:r w:rsidRPr="00123D49">
        <w:rPr>
          <w:sz w:val="28"/>
        </w:rPr>
        <w:t xml:space="preserve"> организаци</w:t>
      </w:r>
      <w:r w:rsidR="00B61185" w:rsidRPr="00123D49">
        <w:rPr>
          <w:sz w:val="28"/>
        </w:rPr>
        <w:t>и</w:t>
      </w:r>
      <w:r w:rsidRPr="00123D49">
        <w:rPr>
          <w:sz w:val="28"/>
        </w:rPr>
        <w:t xml:space="preserve"> ВЭП</w:t>
      </w:r>
      <w:r w:rsidR="003E2C5E" w:rsidRPr="00123D49">
        <w:rPr>
          <w:sz w:val="28"/>
        </w:rPr>
        <w:t xml:space="preserve"> – ликвидирована</w:t>
      </w:r>
      <w:r w:rsidRPr="00123D49">
        <w:rPr>
          <w:sz w:val="28"/>
        </w:rPr>
        <w:t>);</w:t>
      </w:r>
    </w:p>
    <w:p w:rsidR="00AA2B4D" w:rsidRPr="00123D49" w:rsidRDefault="006905B1" w:rsidP="00AA2B4D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>- 45 (</w:t>
      </w:r>
      <w:r w:rsidR="00B61185" w:rsidRPr="00123D49">
        <w:rPr>
          <w:sz w:val="28"/>
        </w:rPr>
        <w:t xml:space="preserve">ранее </w:t>
      </w:r>
      <w:proofErr w:type="gramStart"/>
      <w:r w:rsidR="00B61185" w:rsidRPr="00123D49">
        <w:rPr>
          <w:sz w:val="28"/>
        </w:rPr>
        <w:t>принадлежавший</w:t>
      </w:r>
      <w:proofErr w:type="gramEnd"/>
      <w:r w:rsidR="00B61185" w:rsidRPr="00123D49">
        <w:rPr>
          <w:sz w:val="28"/>
        </w:rPr>
        <w:t xml:space="preserve"> </w:t>
      </w:r>
      <w:r w:rsidR="00AA2B4D" w:rsidRPr="00123D49">
        <w:rPr>
          <w:sz w:val="28"/>
        </w:rPr>
        <w:t>Курган</w:t>
      </w:r>
      <w:r w:rsidR="007B2E08" w:rsidRPr="00123D49">
        <w:rPr>
          <w:sz w:val="28"/>
        </w:rPr>
        <w:t>ск</w:t>
      </w:r>
      <w:r w:rsidR="00B61185" w:rsidRPr="00123D49">
        <w:rPr>
          <w:sz w:val="28"/>
        </w:rPr>
        <w:t>ой</w:t>
      </w:r>
      <w:r w:rsidR="007B2E08" w:rsidRPr="00123D49">
        <w:rPr>
          <w:sz w:val="28"/>
        </w:rPr>
        <w:t xml:space="preserve"> областн</w:t>
      </w:r>
      <w:r w:rsidR="00B61185" w:rsidRPr="00123D49">
        <w:rPr>
          <w:sz w:val="28"/>
        </w:rPr>
        <w:t>ой</w:t>
      </w:r>
      <w:r w:rsidR="007B2E08" w:rsidRPr="00123D49">
        <w:rPr>
          <w:sz w:val="28"/>
        </w:rPr>
        <w:t xml:space="preserve"> организаци</w:t>
      </w:r>
      <w:r w:rsidR="00B61185" w:rsidRPr="00123D49">
        <w:rPr>
          <w:sz w:val="28"/>
        </w:rPr>
        <w:t>и</w:t>
      </w:r>
      <w:r w:rsidR="007B2E08" w:rsidRPr="00123D49">
        <w:rPr>
          <w:sz w:val="28"/>
        </w:rPr>
        <w:t xml:space="preserve"> ВЭП</w:t>
      </w:r>
      <w:r w:rsidR="003E2C5E" w:rsidRPr="00123D49">
        <w:rPr>
          <w:sz w:val="28"/>
        </w:rPr>
        <w:t xml:space="preserve"> – ликвидирована</w:t>
      </w:r>
      <w:r w:rsidR="007B2E08" w:rsidRPr="00123D49">
        <w:rPr>
          <w:sz w:val="28"/>
        </w:rPr>
        <w:t>);</w:t>
      </w:r>
    </w:p>
    <w:p w:rsidR="007B2E08" w:rsidRPr="00123D49" w:rsidRDefault="007B2E08" w:rsidP="00AA2B4D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>- 15 (в субъекте РФ отсутствует территориальная организация ВЭП);</w:t>
      </w:r>
    </w:p>
    <w:p w:rsidR="007B2E08" w:rsidRPr="00123D49" w:rsidRDefault="007B2E08" w:rsidP="00AA2B4D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>- 77 (</w:t>
      </w:r>
      <w:r w:rsidR="004952D6" w:rsidRPr="00123D49">
        <w:rPr>
          <w:sz w:val="28"/>
        </w:rPr>
        <w:t xml:space="preserve">в субъекте РФ </w:t>
      </w:r>
      <w:r w:rsidR="0026470F" w:rsidRPr="00123D49">
        <w:rPr>
          <w:sz w:val="28"/>
        </w:rPr>
        <w:t xml:space="preserve">действует межрегиональная </w:t>
      </w:r>
      <w:r w:rsidR="004952D6" w:rsidRPr="00123D49">
        <w:rPr>
          <w:sz w:val="28"/>
        </w:rPr>
        <w:t>организация ВЭП</w:t>
      </w:r>
      <w:r w:rsidRPr="00123D49">
        <w:rPr>
          <w:sz w:val="28"/>
        </w:rPr>
        <w:t>).</w:t>
      </w:r>
    </w:p>
    <w:p w:rsidR="00F328EF" w:rsidRPr="00123D49" w:rsidRDefault="00F328EF" w:rsidP="00F328EF">
      <w:pPr>
        <w:suppressAutoHyphens w:val="0"/>
        <w:ind w:firstLine="567"/>
        <w:jc w:val="both"/>
        <w:rPr>
          <w:sz w:val="28"/>
        </w:rPr>
      </w:pPr>
    </w:p>
    <w:p w:rsidR="00E209FA" w:rsidRPr="00123D49" w:rsidRDefault="00E209FA" w:rsidP="00E209FA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 xml:space="preserve">2. Внести отдельные изменения редакционного характера в текст «Положения о </w:t>
      </w:r>
      <w:r w:rsidR="00424D91" w:rsidRPr="00123D49">
        <w:rPr>
          <w:sz w:val="28"/>
        </w:rPr>
        <w:t>Реестре</w:t>
      </w:r>
      <w:r w:rsidRPr="00123D49">
        <w:rPr>
          <w:sz w:val="28"/>
        </w:rPr>
        <w:t xml:space="preserve"> организаций Общественной организации «Всероссийский Электропрофсоюз». </w:t>
      </w:r>
    </w:p>
    <w:p w:rsidR="00E209FA" w:rsidRPr="00123D49" w:rsidRDefault="00E209FA" w:rsidP="00E209FA">
      <w:pPr>
        <w:suppressAutoHyphens w:val="0"/>
        <w:ind w:firstLine="567"/>
        <w:jc w:val="both"/>
        <w:rPr>
          <w:sz w:val="28"/>
        </w:rPr>
      </w:pPr>
    </w:p>
    <w:p w:rsidR="00E209FA" w:rsidRPr="00123D49" w:rsidRDefault="00E209FA" w:rsidP="00E209FA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 xml:space="preserve">3. </w:t>
      </w:r>
      <w:proofErr w:type="gramStart"/>
      <w:r w:rsidRPr="00123D49">
        <w:rPr>
          <w:sz w:val="28"/>
        </w:rPr>
        <w:t xml:space="preserve">Поручить руководителям </w:t>
      </w:r>
      <w:r w:rsidR="00424D91" w:rsidRPr="00123D49">
        <w:rPr>
          <w:sz w:val="28"/>
        </w:rPr>
        <w:t>Тувинской</w:t>
      </w:r>
      <w:r w:rsidR="00382A0E" w:rsidRPr="00123D49">
        <w:rPr>
          <w:sz w:val="28"/>
        </w:rPr>
        <w:t>,</w:t>
      </w:r>
      <w:r w:rsidR="00424D91" w:rsidRPr="00123D49">
        <w:rPr>
          <w:sz w:val="28"/>
        </w:rPr>
        <w:t xml:space="preserve"> Чеченской</w:t>
      </w:r>
      <w:r w:rsidRPr="00123D49">
        <w:rPr>
          <w:sz w:val="28"/>
        </w:rPr>
        <w:t xml:space="preserve"> </w:t>
      </w:r>
      <w:r w:rsidR="00382A0E" w:rsidRPr="00123D49">
        <w:rPr>
          <w:sz w:val="28"/>
        </w:rPr>
        <w:t xml:space="preserve">республиканских и Крымской межрегиональной </w:t>
      </w:r>
      <w:r w:rsidRPr="00123D49">
        <w:rPr>
          <w:sz w:val="28"/>
        </w:rPr>
        <w:t xml:space="preserve">организаций </w:t>
      </w:r>
      <w:r w:rsidR="00C60450" w:rsidRPr="00123D49">
        <w:rPr>
          <w:sz w:val="28"/>
        </w:rPr>
        <w:t>Общественной организации «Всероссийский Электропрофсоюз»</w:t>
      </w:r>
      <w:r w:rsidR="00382A0E" w:rsidRPr="00123D49">
        <w:rPr>
          <w:sz w:val="28"/>
        </w:rPr>
        <w:t xml:space="preserve"> </w:t>
      </w:r>
      <w:r w:rsidR="00642D0D" w:rsidRPr="00123D49">
        <w:rPr>
          <w:sz w:val="28"/>
        </w:rPr>
        <w:t>привести</w:t>
      </w:r>
      <w:r w:rsidR="00382A0E" w:rsidRPr="00123D49">
        <w:rPr>
          <w:sz w:val="28"/>
        </w:rPr>
        <w:t xml:space="preserve"> </w:t>
      </w:r>
      <w:r w:rsidR="006905B1" w:rsidRPr="00123D49">
        <w:rPr>
          <w:sz w:val="28"/>
        </w:rPr>
        <w:t xml:space="preserve">в соответствие с утверждённым Положением </w:t>
      </w:r>
      <w:r w:rsidR="00382A0E" w:rsidRPr="00123D49">
        <w:rPr>
          <w:sz w:val="28"/>
        </w:rPr>
        <w:t>регистрационные номера первичных профсоюзных организаций</w:t>
      </w:r>
      <w:r w:rsidR="006905B1" w:rsidRPr="00123D49">
        <w:rPr>
          <w:sz w:val="28"/>
        </w:rPr>
        <w:t xml:space="preserve"> в реестрах территориальных</w:t>
      </w:r>
      <w:r w:rsidR="00C60450" w:rsidRPr="00123D49">
        <w:rPr>
          <w:sz w:val="28"/>
        </w:rPr>
        <w:t xml:space="preserve"> организаций по принадлежности</w:t>
      </w:r>
      <w:r w:rsidRPr="00123D49">
        <w:rPr>
          <w:sz w:val="28"/>
        </w:rPr>
        <w:t>.</w:t>
      </w:r>
      <w:r w:rsidR="00C60450" w:rsidRPr="00123D49">
        <w:rPr>
          <w:sz w:val="28"/>
        </w:rPr>
        <w:t xml:space="preserve"> </w:t>
      </w:r>
      <w:proofErr w:type="gramEnd"/>
    </w:p>
    <w:p w:rsidR="00424D91" w:rsidRPr="00123D49" w:rsidRDefault="00424D91" w:rsidP="00E209FA">
      <w:pPr>
        <w:suppressAutoHyphens w:val="0"/>
        <w:ind w:firstLine="567"/>
        <w:jc w:val="both"/>
        <w:rPr>
          <w:sz w:val="28"/>
        </w:rPr>
      </w:pPr>
    </w:p>
    <w:p w:rsidR="00E209FA" w:rsidRPr="00123D49" w:rsidRDefault="00E209FA" w:rsidP="00E209FA">
      <w:pPr>
        <w:suppressAutoHyphens w:val="0"/>
        <w:ind w:firstLine="567"/>
        <w:jc w:val="both"/>
        <w:rPr>
          <w:sz w:val="28"/>
        </w:rPr>
      </w:pPr>
      <w:r w:rsidRPr="00123D49">
        <w:rPr>
          <w:sz w:val="28"/>
        </w:rPr>
        <w:t xml:space="preserve">4. Контроль выполнения </w:t>
      </w:r>
      <w:r w:rsidR="00B61185" w:rsidRPr="00123D49">
        <w:rPr>
          <w:sz w:val="28"/>
        </w:rPr>
        <w:t>настоящего</w:t>
      </w:r>
      <w:r w:rsidRPr="00123D49">
        <w:rPr>
          <w:sz w:val="28"/>
        </w:rPr>
        <w:t xml:space="preserve"> постановления возложить на                А.В. </w:t>
      </w:r>
      <w:proofErr w:type="spellStart"/>
      <w:r w:rsidRPr="00123D49">
        <w:rPr>
          <w:sz w:val="28"/>
        </w:rPr>
        <w:t>Мурушкина</w:t>
      </w:r>
      <w:proofErr w:type="spellEnd"/>
      <w:r w:rsidRPr="00123D49">
        <w:rPr>
          <w:sz w:val="28"/>
        </w:rPr>
        <w:t>, заместителя Председателя Профсоюза</w:t>
      </w:r>
      <w:bookmarkStart w:id="0" w:name="_GoBack"/>
      <w:bookmarkEnd w:id="0"/>
      <w:r w:rsidRPr="00123D49">
        <w:rPr>
          <w:sz w:val="28"/>
        </w:rPr>
        <w:t xml:space="preserve">. </w:t>
      </w:r>
      <w:r w:rsidR="001B6EE1" w:rsidRPr="00123D49">
        <w:rPr>
          <w:sz w:val="28"/>
        </w:rPr>
        <w:t xml:space="preserve"> </w:t>
      </w:r>
    </w:p>
    <w:p w:rsidR="00E209FA" w:rsidRPr="00123D49" w:rsidRDefault="00E209FA" w:rsidP="00E209FA">
      <w:pPr>
        <w:suppressAutoHyphens w:val="0"/>
        <w:ind w:firstLine="567"/>
        <w:jc w:val="both"/>
        <w:rPr>
          <w:sz w:val="28"/>
        </w:rPr>
      </w:pPr>
    </w:p>
    <w:p w:rsidR="00E209FA" w:rsidRPr="00123D49" w:rsidRDefault="00E209FA" w:rsidP="00E209FA">
      <w:pPr>
        <w:pStyle w:val="a8"/>
        <w:ind w:left="540"/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2518"/>
        <w:gridCol w:w="3861"/>
        <w:gridCol w:w="3191"/>
      </w:tblGrid>
      <w:tr w:rsidR="00A12201" w:rsidTr="00A12201">
        <w:trPr>
          <w:trHeight w:val="1029"/>
        </w:trPr>
        <w:tc>
          <w:tcPr>
            <w:tcW w:w="2518" w:type="dxa"/>
          </w:tcPr>
          <w:p w:rsidR="00A12201" w:rsidRDefault="00A12201">
            <w:pPr>
              <w:keepNext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A12201" w:rsidRDefault="00A12201">
            <w:pPr>
              <w:keepNext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Председатель</w:t>
            </w:r>
          </w:p>
        </w:tc>
        <w:tc>
          <w:tcPr>
            <w:tcW w:w="3861" w:type="dxa"/>
            <w:hideMark/>
          </w:tcPr>
          <w:p w:rsidR="00A12201" w:rsidRDefault="00A12201">
            <w:pPr>
              <w:keepNext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657225"/>
                  <wp:effectExtent l="19050" t="0" r="0" b="0"/>
                  <wp:docPr id="2" name="Рисунок 1" descr="пп верно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п верно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12201" w:rsidRDefault="00A12201">
            <w:pPr>
              <w:keepNext/>
              <w:spacing w:line="276" w:lineRule="auto"/>
              <w:rPr>
                <w:b/>
                <w:sz w:val="28"/>
                <w:szCs w:val="28"/>
              </w:rPr>
            </w:pPr>
          </w:p>
          <w:p w:rsidR="00A12201" w:rsidRDefault="00A12201">
            <w:pPr>
              <w:keepNext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Ю.Б. Офицеров</w:t>
            </w:r>
          </w:p>
        </w:tc>
      </w:tr>
    </w:tbl>
    <w:p w:rsidR="00A12201" w:rsidRDefault="00A12201" w:rsidP="00A12201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A12201" w:rsidRPr="00A12201" w:rsidRDefault="00A12201" w:rsidP="00A12201">
      <w:pPr>
        <w:jc w:val="both"/>
        <w:rPr>
          <w:sz w:val="24"/>
          <w:szCs w:val="24"/>
          <w:lang w:eastAsia="ru-RU"/>
        </w:rPr>
      </w:pPr>
      <w:r w:rsidRPr="00A12201">
        <w:rPr>
          <w:sz w:val="24"/>
          <w:szCs w:val="24"/>
        </w:rPr>
        <w:t>Рассылка по списку.</w:t>
      </w:r>
    </w:p>
    <w:p w:rsidR="00C17727" w:rsidRPr="00123D49" w:rsidRDefault="00C17727" w:rsidP="00483E34">
      <w:pPr>
        <w:pStyle w:val="a8"/>
        <w:jc w:val="both"/>
      </w:pPr>
    </w:p>
    <w:sectPr w:rsidR="00C17727" w:rsidRPr="00123D49" w:rsidSect="005A2570">
      <w:footerReference w:type="default" r:id="rId9"/>
      <w:footnotePr>
        <w:pos w:val="beneathText"/>
      </w:footnotePr>
      <w:pgSz w:w="11905" w:h="16837"/>
      <w:pgMar w:top="709" w:right="848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956" w:rsidRDefault="00380956" w:rsidP="005972F1">
      <w:r>
        <w:separator/>
      </w:r>
    </w:p>
  </w:endnote>
  <w:endnote w:type="continuationSeparator" w:id="0">
    <w:p w:rsidR="00380956" w:rsidRDefault="00380956" w:rsidP="0059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3498719"/>
      <w:docPartObj>
        <w:docPartGallery w:val="Page Numbers (Bottom of Page)"/>
        <w:docPartUnique/>
      </w:docPartObj>
    </w:sdtPr>
    <w:sdtContent>
      <w:p w:rsidR="005972F1" w:rsidRDefault="00595C0B">
        <w:pPr>
          <w:pStyle w:val="ab"/>
          <w:jc w:val="right"/>
        </w:pPr>
        <w:r>
          <w:fldChar w:fldCharType="begin"/>
        </w:r>
        <w:r w:rsidR="0026470F">
          <w:instrText xml:space="preserve"> PAGE   \* MERGEFORMAT </w:instrText>
        </w:r>
        <w:r>
          <w:fldChar w:fldCharType="separate"/>
        </w:r>
        <w:r w:rsidR="00A122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2F1" w:rsidRDefault="005972F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956" w:rsidRDefault="00380956" w:rsidP="005972F1">
      <w:r>
        <w:separator/>
      </w:r>
    </w:p>
  </w:footnote>
  <w:footnote w:type="continuationSeparator" w:id="0">
    <w:p w:rsidR="00380956" w:rsidRDefault="00380956" w:rsidP="00597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9D14B8"/>
    <w:multiLevelType w:val="hybridMultilevel"/>
    <w:tmpl w:val="FE129792"/>
    <w:lvl w:ilvl="0" w:tplc="3EBAD41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B0789"/>
    <w:multiLevelType w:val="hybridMultilevel"/>
    <w:tmpl w:val="D8C450E0"/>
    <w:lvl w:ilvl="0" w:tplc="94920C0E">
      <w:start w:val="1"/>
      <w:numFmt w:val="decimal"/>
      <w:lvlText w:val="%1."/>
      <w:lvlJc w:val="left"/>
      <w:pPr>
        <w:ind w:left="178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CC847BD"/>
    <w:multiLevelType w:val="hybridMultilevel"/>
    <w:tmpl w:val="31364A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F33D99"/>
    <w:rsid w:val="000009D0"/>
    <w:rsid w:val="00032A63"/>
    <w:rsid w:val="00041467"/>
    <w:rsid w:val="00047813"/>
    <w:rsid w:val="00066BF4"/>
    <w:rsid w:val="000861CC"/>
    <w:rsid w:val="000B5A23"/>
    <w:rsid w:val="000D356D"/>
    <w:rsid w:val="000F3AB4"/>
    <w:rsid w:val="00123D49"/>
    <w:rsid w:val="001260B1"/>
    <w:rsid w:val="001271C4"/>
    <w:rsid w:val="00142C81"/>
    <w:rsid w:val="00150063"/>
    <w:rsid w:val="0015401E"/>
    <w:rsid w:val="001563DD"/>
    <w:rsid w:val="00160B53"/>
    <w:rsid w:val="00162488"/>
    <w:rsid w:val="001658B1"/>
    <w:rsid w:val="00194F3D"/>
    <w:rsid w:val="0019584B"/>
    <w:rsid w:val="001B6EE1"/>
    <w:rsid w:val="001C777A"/>
    <w:rsid w:val="001F22AE"/>
    <w:rsid w:val="00204FE3"/>
    <w:rsid w:val="00213B3F"/>
    <w:rsid w:val="00214DAF"/>
    <w:rsid w:val="00221740"/>
    <w:rsid w:val="00222485"/>
    <w:rsid w:val="0025273D"/>
    <w:rsid w:val="002633A8"/>
    <w:rsid w:val="0026470F"/>
    <w:rsid w:val="00267099"/>
    <w:rsid w:val="002A37AA"/>
    <w:rsid w:val="002A5013"/>
    <w:rsid w:val="002D3845"/>
    <w:rsid w:val="002F0C22"/>
    <w:rsid w:val="002F177F"/>
    <w:rsid w:val="00305303"/>
    <w:rsid w:val="00337446"/>
    <w:rsid w:val="00380956"/>
    <w:rsid w:val="00382006"/>
    <w:rsid w:val="00382A0E"/>
    <w:rsid w:val="003A07B8"/>
    <w:rsid w:val="003D6133"/>
    <w:rsid w:val="003E2C5E"/>
    <w:rsid w:val="00424D91"/>
    <w:rsid w:val="00434A16"/>
    <w:rsid w:val="00442535"/>
    <w:rsid w:val="004467DB"/>
    <w:rsid w:val="00453F42"/>
    <w:rsid w:val="0047085E"/>
    <w:rsid w:val="0048173B"/>
    <w:rsid w:val="00483E34"/>
    <w:rsid w:val="004952D6"/>
    <w:rsid w:val="004A196A"/>
    <w:rsid w:val="004C7F8B"/>
    <w:rsid w:val="00500DCB"/>
    <w:rsid w:val="00506A50"/>
    <w:rsid w:val="00507717"/>
    <w:rsid w:val="00511969"/>
    <w:rsid w:val="00536A1A"/>
    <w:rsid w:val="00575121"/>
    <w:rsid w:val="00595C0B"/>
    <w:rsid w:val="005972F1"/>
    <w:rsid w:val="005A2570"/>
    <w:rsid w:val="005C06A0"/>
    <w:rsid w:val="005C4802"/>
    <w:rsid w:val="005E406D"/>
    <w:rsid w:val="005F063B"/>
    <w:rsid w:val="005F340B"/>
    <w:rsid w:val="005F45B1"/>
    <w:rsid w:val="00611F1F"/>
    <w:rsid w:val="00642D0D"/>
    <w:rsid w:val="006469A6"/>
    <w:rsid w:val="0067653D"/>
    <w:rsid w:val="006905B1"/>
    <w:rsid w:val="006C624D"/>
    <w:rsid w:val="007138E2"/>
    <w:rsid w:val="00730B70"/>
    <w:rsid w:val="00760ED4"/>
    <w:rsid w:val="007A6BF0"/>
    <w:rsid w:val="007B2AEC"/>
    <w:rsid w:val="007B2E08"/>
    <w:rsid w:val="007B2E0A"/>
    <w:rsid w:val="007B7217"/>
    <w:rsid w:val="007C2162"/>
    <w:rsid w:val="008413D7"/>
    <w:rsid w:val="008617C8"/>
    <w:rsid w:val="00867DAB"/>
    <w:rsid w:val="00875C75"/>
    <w:rsid w:val="0089412A"/>
    <w:rsid w:val="008D1D91"/>
    <w:rsid w:val="00920527"/>
    <w:rsid w:val="0094406A"/>
    <w:rsid w:val="00945A1D"/>
    <w:rsid w:val="00957539"/>
    <w:rsid w:val="009747D2"/>
    <w:rsid w:val="00990640"/>
    <w:rsid w:val="009B164B"/>
    <w:rsid w:val="009B19AC"/>
    <w:rsid w:val="009C00A1"/>
    <w:rsid w:val="009C5810"/>
    <w:rsid w:val="00A12201"/>
    <w:rsid w:val="00A33D6F"/>
    <w:rsid w:val="00AA17E0"/>
    <w:rsid w:val="00AA2B4D"/>
    <w:rsid w:val="00AC08B8"/>
    <w:rsid w:val="00AE3268"/>
    <w:rsid w:val="00B2386A"/>
    <w:rsid w:val="00B61185"/>
    <w:rsid w:val="00C0539B"/>
    <w:rsid w:val="00C17727"/>
    <w:rsid w:val="00C24973"/>
    <w:rsid w:val="00C60450"/>
    <w:rsid w:val="00C952AD"/>
    <w:rsid w:val="00CE52B4"/>
    <w:rsid w:val="00CF3676"/>
    <w:rsid w:val="00D315AB"/>
    <w:rsid w:val="00D6630E"/>
    <w:rsid w:val="00D73490"/>
    <w:rsid w:val="00D878D1"/>
    <w:rsid w:val="00D92B02"/>
    <w:rsid w:val="00D93952"/>
    <w:rsid w:val="00DC418A"/>
    <w:rsid w:val="00DD6B61"/>
    <w:rsid w:val="00DF1994"/>
    <w:rsid w:val="00E02D6A"/>
    <w:rsid w:val="00E14531"/>
    <w:rsid w:val="00E209FA"/>
    <w:rsid w:val="00E23B76"/>
    <w:rsid w:val="00E31294"/>
    <w:rsid w:val="00E8382E"/>
    <w:rsid w:val="00E97AB3"/>
    <w:rsid w:val="00EA29E3"/>
    <w:rsid w:val="00EA2C5B"/>
    <w:rsid w:val="00EA6EF6"/>
    <w:rsid w:val="00EB7B57"/>
    <w:rsid w:val="00EE677A"/>
    <w:rsid w:val="00F001B0"/>
    <w:rsid w:val="00F12ADD"/>
    <w:rsid w:val="00F16F6F"/>
    <w:rsid w:val="00F230BF"/>
    <w:rsid w:val="00F25247"/>
    <w:rsid w:val="00F328EF"/>
    <w:rsid w:val="00F33D99"/>
    <w:rsid w:val="00FD13C2"/>
    <w:rsid w:val="00FD5D73"/>
    <w:rsid w:val="00FE6588"/>
    <w:rsid w:val="00FF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imeNewRoman"/>
    <w:qFormat/>
    <w:rsid w:val="00F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F33D99"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F33D99"/>
    <w:pPr>
      <w:keepNext/>
      <w:numPr>
        <w:ilvl w:val="6"/>
        <w:numId w:val="1"/>
      </w:numPr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33D9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F33D9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33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D99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E31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7727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17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17727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7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1772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97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72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597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72F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Chilin</cp:lastModifiedBy>
  <cp:revision>45</cp:revision>
  <cp:lastPrinted>2023-09-26T13:12:00Z</cp:lastPrinted>
  <dcterms:created xsi:type="dcterms:W3CDTF">2015-12-08T07:18:00Z</dcterms:created>
  <dcterms:modified xsi:type="dcterms:W3CDTF">2023-09-26T13:12:00Z</dcterms:modified>
</cp:coreProperties>
</file>